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D31" w:rsidRDefault="0085524B" w:rsidP="0085524B">
      <w:pPr>
        <w:pStyle w:val="OZNPROJEKTUwskazaniedatylubwersjiprojektu"/>
      </w:pPr>
      <w:bookmarkStart w:id="0" w:name="_GoBack"/>
      <w:bookmarkEnd w:id="0"/>
      <w:r>
        <w:t>P</w:t>
      </w:r>
      <w:r w:rsidR="008F5D31">
        <w:t>rojekt</w:t>
      </w:r>
    </w:p>
    <w:p w:rsidR="008F5D31" w:rsidRPr="00AA6E75" w:rsidRDefault="008F5D31" w:rsidP="008F5D31">
      <w:pPr>
        <w:pStyle w:val="OZNRODZAKTUtznustawalubrozporzdzenieiorganwydajcy"/>
      </w:pPr>
      <w:r w:rsidRPr="00AA6E75">
        <w:t>USTAWA</w:t>
      </w:r>
    </w:p>
    <w:p w:rsidR="008F5D31" w:rsidRPr="00AA6E75" w:rsidRDefault="008F5D31" w:rsidP="008F5D31">
      <w:pPr>
        <w:pStyle w:val="DATAAKTUdatauchwalenialubwydaniaaktu"/>
      </w:pPr>
      <w:r w:rsidRPr="00AA6E75">
        <w:t>z dnia</w:t>
      </w:r>
    </w:p>
    <w:p w:rsidR="008F5D31" w:rsidRPr="00AA6E75" w:rsidRDefault="008F5D31" w:rsidP="008F5D31">
      <w:pPr>
        <w:pStyle w:val="TYTUAKTUprzedmiotregulacjiustawylubrozporzdzenia"/>
      </w:pPr>
      <w:r w:rsidRPr="00AA6E75">
        <w:t xml:space="preserve">o </w:t>
      </w:r>
      <w:r>
        <w:t>zmianie ustawy o działach administracji rządowej</w:t>
      </w:r>
    </w:p>
    <w:p w:rsidR="00261A16" w:rsidRDefault="008F5D31" w:rsidP="008F2F6B">
      <w:pPr>
        <w:pStyle w:val="ARTartustawynprozporzdzenia"/>
      </w:pPr>
      <w:r w:rsidRPr="004E3F44">
        <w:rPr>
          <w:rStyle w:val="Ppogrubienie"/>
        </w:rPr>
        <w:t>Art.</w:t>
      </w:r>
      <w:r w:rsidR="0085524B">
        <w:rPr>
          <w:rStyle w:val="Ppogrubienie"/>
        </w:rPr>
        <w:t> </w:t>
      </w:r>
      <w:r w:rsidRPr="004E3F44">
        <w:rPr>
          <w:rStyle w:val="Ppogrubienie"/>
        </w:rPr>
        <w:t>1.</w:t>
      </w:r>
      <w:r w:rsidR="0085524B">
        <w:rPr>
          <w:rStyle w:val="Ppogrubienie"/>
        </w:rPr>
        <w:t> </w:t>
      </w:r>
      <w:r w:rsidRPr="008F5D31">
        <w:t>W</w:t>
      </w:r>
      <w:bookmarkStart w:id="1" w:name="highlightHit_8"/>
      <w:bookmarkEnd w:id="1"/>
      <w:r w:rsidR="008F2F6B">
        <w:t xml:space="preserve"> ustawie </w:t>
      </w:r>
      <w:r w:rsidRPr="008F5D31">
        <w:t>z dnia 4 września 1997 r.</w:t>
      </w:r>
      <w:bookmarkStart w:id="2" w:name="highlightHit_9"/>
      <w:bookmarkEnd w:id="2"/>
      <w:r w:rsidR="008F2F6B">
        <w:t xml:space="preserve"> </w:t>
      </w:r>
      <w:r w:rsidRPr="008F5D31">
        <w:t>o</w:t>
      </w:r>
      <w:bookmarkStart w:id="3" w:name="highlightHit_10"/>
      <w:bookmarkEnd w:id="3"/>
      <w:r w:rsidR="008F2F6B">
        <w:t xml:space="preserve"> </w:t>
      </w:r>
      <w:r w:rsidRPr="008F5D31">
        <w:t>działach</w:t>
      </w:r>
      <w:bookmarkStart w:id="4" w:name="highlightHit_11"/>
      <w:bookmarkEnd w:id="4"/>
      <w:r w:rsidR="008F2F6B">
        <w:t xml:space="preserve"> </w:t>
      </w:r>
      <w:r w:rsidRPr="008F5D31">
        <w:t>administracji</w:t>
      </w:r>
      <w:bookmarkStart w:id="5" w:name="highlightHit_12"/>
      <w:bookmarkEnd w:id="5"/>
      <w:r w:rsidR="008F2F6B">
        <w:t xml:space="preserve"> </w:t>
      </w:r>
      <w:r w:rsidRPr="008F5D31">
        <w:t>rządowej</w:t>
      </w:r>
      <w:r w:rsidR="008F2F6B">
        <w:t xml:space="preserve"> </w:t>
      </w:r>
      <w:r w:rsidRPr="008F5D31">
        <w:t>(Dz.</w:t>
      </w:r>
      <w:r w:rsidR="00A47912">
        <w:t xml:space="preserve"> </w:t>
      </w:r>
      <w:r w:rsidR="0085524B">
        <w:t>U. z </w:t>
      </w:r>
      <w:r w:rsidRPr="008F5D31">
        <w:t>201</w:t>
      </w:r>
      <w:r>
        <w:t>7</w:t>
      </w:r>
      <w:r w:rsidRPr="008F5D31">
        <w:t xml:space="preserve"> r.</w:t>
      </w:r>
      <w:r w:rsidR="008F2F6B">
        <w:t xml:space="preserve"> </w:t>
      </w:r>
      <w:hyperlink r:id="rId10" w:history="1">
        <w:r w:rsidR="00621FAC">
          <w:t>poz.</w:t>
        </w:r>
        <w:r>
          <w:t xml:space="preserve"> 888</w:t>
        </w:r>
      </w:hyperlink>
      <w:r w:rsidR="00260FD0">
        <w:t xml:space="preserve">, 1086, 1566, 1909, </w:t>
      </w:r>
      <w:r>
        <w:t>2180</w:t>
      </w:r>
      <w:r w:rsidR="00260FD0">
        <w:t xml:space="preserve"> i 2494</w:t>
      </w:r>
      <w:r w:rsidR="00640937">
        <w:t xml:space="preserve"> oraz z 2018 r. poz. 138</w:t>
      </w:r>
      <w:r w:rsidRPr="008F5D31">
        <w:t>)</w:t>
      </w:r>
      <w:r w:rsidR="009E3D50">
        <w:t xml:space="preserve"> wprowadza się następujące zmiany:</w:t>
      </w:r>
    </w:p>
    <w:p w:rsidR="009E3D50" w:rsidRDefault="00E01EDF" w:rsidP="009E3D50">
      <w:pPr>
        <w:pStyle w:val="PKTpunkt"/>
      </w:pPr>
      <w:r>
        <w:t>1</w:t>
      </w:r>
      <w:r w:rsidR="009E3D50">
        <w:t>)</w:t>
      </w:r>
      <w:r w:rsidR="0085524B">
        <w:tab/>
      </w:r>
      <w:r w:rsidR="009E3D50">
        <w:t xml:space="preserve">w art. 14 </w:t>
      </w:r>
      <w:r w:rsidR="00A47912">
        <w:t xml:space="preserve">w </w:t>
      </w:r>
      <w:r w:rsidR="009E3D50">
        <w:t xml:space="preserve">ust. 1 </w:t>
      </w:r>
      <w:r w:rsidR="003E6762">
        <w:t>w</w:t>
      </w:r>
      <w:r w:rsidR="009E3D50">
        <w:t xml:space="preserve"> pkt 13 kropkę zastępuje się ś</w:t>
      </w:r>
      <w:r w:rsidR="0085524B">
        <w:t>rednikiem i dodaje się pkt 14 w </w:t>
      </w:r>
      <w:r w:rsidR="009E3D50">
        <w:t>brzmieniu:</w:t>
      </w:r>
    </w:p>
    <w:p w:rsidR="009E3D50" w:rsidRDefault="0085524B" w:rsidP="008F2F6B">
      <w:pPr>
        <w:pStyle w:val="ZPKTzmpktartykuempunktem"/>
      </w:pPr>
      <w:r>
        <w:t>„</w:t>
      </w:r>
      <w:r w:rsidR="009E3D50">
        <w:t>14)</w:t>
      </w:r>
      <w:r>
        <w:tab/>
      </w:r>
      <w:r w:rsidR="00E01EDF">
        <w:t>udziału w kształtowaniu estetyki przestrzeni publicznej w zakresie architektury, urbanistyki i planowania przestrzennego</w:t>
      </w:r>
      <w:r w:rsidR="009E3D50">
        <w:t>.</w:t>
      </w:r>
      <w:r>
        <w:t>”</w:t>
      </w:r>
      <w:r w:rsidR="00BD0DD6">
        <w:t>;</w:t>
      </w:r>
    </w:p>
    <w:p w:rsidR="00BD0DD6" w:rsidRDefault="007C4C5C" w:rsidP="009E3D50">
      <w:pPr>
        <w:pStyle w:val="PKTpunkt"/>
      </w:pPr>
      <w:r>
        <w:t>2</w:t>
      </w:r>
      <w:r w:rsidR="00BD0DD6">
        <w:t>)</w:t>
      </w:r>
      <w:r w:rsidR="0085524B">
        <w:tab/>
      </w:r>
      <w:r w:rsidR="00E01EDF">
        <w:t>po art. 33c dodaje</w:t>
      </w:r>
      <w:r w:rsidR="00BD0DD6">
        <w:t xml:space="preserve"> się </w:t>
      </w:r>
      <w:r w:rsidR="00E01EDF">
        <w:t>art. 33d</w:t>
      </w:r>
      <w:r w:rsidR="00BD0DD6">
        <w:t xml:space="preserve"> w brzmieniu:</w:t>
      </w:r>
    </w:p>
    <w:p w:rsidR="00BD0DD6" w:rsidRDefault="0085524B" w:rsidP="0085524B">
      <w:pPr>
        <w:pStyle w:val="ZARTzmartartykuempunktem"/>
      </w:pPr>
      <w:r>
        <w:t xml:space="preserve">„Art. </w:t>
      </w:r>
      <w:r w:rsidR="00BD0DD6">
        <w:t>3</w:t>
      </w:r>
      <w:r w:rsidR="00E01EDF">
        <w:t>3d</w:t>
      </w:r>
      <w:r w:rsidR="00BD0DD6">
        <w:t xml:space="preserve">. </w:t>
      </w:r>
      <w:r w:rsidR="009077E4">
        <w:t xml:space="preserve">Prezes Rady Ministrów </w:t>
      </w:r>
      <w:r w:rsidR="00E01EDF">
        <w:t>koordynuje</w:t>
      </w:r>
      <w:r w:rsidR="009077E4">
        <w:t xml:space="preserve"> </w:t>
      </w:r>
      <w:r w:rsidR="00E01EDF">
        <w:t>politykę mieszkaniową</w:t>
      </w:r>
      <w:r w:rsidR="00D41A03">
        <w:t xml:space="preserve"> państwa oraz</w:t>
      </w:r>
      <w:r w:rsidR="009077E4">
        <w:t xml:space="preserve"> </w:t>
      </w:r>
      <w:r w:rsidR="00E01EDF">
        <w:t>kontroluje</w:t>
      </w:r>
      <w:r w:rsidR="009077E4">
        <w:t xml:space="preserve"> </w:t>
      </w:r>
      <w:r w:rsidR="00E01EDF">
        <w:t>jej</w:t>
      </w:r>
      <w:r w:rsidR="009077E4">
        <w:t xml:space="preserve"> realizację.</w:t>
      </w:r>
      <w:r>
        <w:t>”</w:t>
      </w:r>
      <w:r w:rsidR="00C30944">
        <w:t>.</w:t>
      </w:r>
    </w:p>
    <w:p w:rsidR="009E3D50" w:rsidRDefault="00F2196D" w:rsidP="008F2F6B">
      <w:pPr>
        <w:pStyle w:val="ARTartustawynprozporzdzenia"/>
      </w:pPr>
      <w:r w:rsidRPr="004E3F44">
        <w:rPr>
          <w:rStyle w:val="Ppogrubienie"/>
        </w:rPr>
        <w:t>Art.</w:t>
      </w:r>
      <w:r w:rsidR="0085524B">
        <w:rPr>
          <w:rStyle w:val="Ppogrubienie"/>
        </w:rPr>
        <w:t> </w:t>
      </w:r>
      <w:r w:rsidR="00E01EDF">
        <w:rPr>
          <w:rStyle w:val="Ppogrubienie"/>
        </w:rPr>
        <w:t>2</w:t>
      </w:r>
      <w:r w:rsidRPr="004E3F44">
        <w:rPr>
          <w:rStyle w:val="Ppogrubienie"/>
        </w:rPr>
        <w:t>.</w:t>
      </w:r>
      <w:r w:rsidR="0085524B">
        <w:rPr>
          <w:rStyle w:val="Ppogrubienie"/>
        </w:rPr>
        <w:t> </w:t>
      </w:r>
      <w:r w:rsidR="00B11FCB" w:rsidRPr="00B11FCB">
        <w:t>W celu wykonania przepisów ustawy Prezes Rady Ministrów</w:t>
      </w:r>
      <w:r w:rsidR="00336085">
        <w:t xml:space="preserve"> </w:t>
      </w:r>
      <w:r w:rsidR="00115C81">
        <w:t xml:space="preserve">może </w:t>
      </w:r>
      <w:r w:rsidR="00336085">
        <w:t>dokona</w:t>
      </w:r>
      <w:r w:rsidR="00115C81">
        <w:t>ć</w:t>
      </w:r>
      <w:r w:rsidR="0085524B">
        <w:t>, w </w:t>
      </w:r>
      <w:r w:rsidR="00B11FCB" w:rsidRPr="00B11FCB">
        <w:t>drodze rozporządzenia, przeniesienia planowanych doc</w:t>
      </w:r>
      <w:r w:rsidR="0085524B">
        <w:t>hodów i wydatków budżetowych, w </w:t>
      </w:r>
      <w:r w:rsidR="00B11FCB" w:rsidRPr="00B11FCB">
        <w:t>tym wynagrodzeń</w:t>
      </w:r>
      <w:r w:rsidR="00842666">
        <w:t>,</w:t>
      </w:r>
      <w:r w:rsidR="00B11FCB" w:rsidRPr="00B11FCB">
        <w:t xml:space="preserve"> między częściami, działami i rozdziałami budże</w:t>
      </w:r>
      <w:r w:rsidR="0085524B">
        <w:t>tu państwa, z </w:t>
      </w:r>
      <w:r w:rsidR="00B11FCB" w:rsidRPr="00B11FCB">
        <w:t>zachowaniem przeznacz</w:t>
      </w:r>
      <w:r w:rsidR="00115557">
        <w:t>e</w:t>
      </w:r>
      <w:r w:rsidR="00B11FCB" w:rsidRPr="00B11FCB">
        <w:t>nia środków publicznych wynikających z ustawy budżetowej.</w:t>
      </w:r>
    </w:p>
    <w:p w:rsidR="00132913" w:rsidRPr="009E3D50" w:rsidRDefault="00F2196D" w:rsidP="008F2F6B">
      <w:pPr>
        <w:pStyle w:val="ARTartustawynprozporzdzenia"/>
      </w:pPr>
      <w:r w:rsidRPr="004E3F44">
        <w:rPr>
          <w:rStyle w:val="Ppogrubienie"/>
        </w:rPr>
        <w:t>Art.</w:t>
      </w:r>
      <w:r w:rsidR="0085524B">
        <w:rPr>
          <w:rStyle w:val="Ppogrubienie"/>
        </w:rPr>
        <w:t> </w:t>
      </w:r>
      <w:r w:rsidR="00E01EDF">
        <w:rPr>
          <w:rStyle w:val="Ppogrubienie"/>
        </w:rPr>
        <w:t>3</w:t>
      </w:r>
      <w:r w:rsidRPr="004E3F44">
        <w:rPr>
          <w:rStyle w:val="Ppogrubienie"/>
        </w:rPr>
        <w:t>.</w:t>
      </w:r>
      <w:r w:rsidR="0085524B">
        <w:rPr>
          <w:rStyle w:val="Ppogrubienie"/>
        </w:rPr>
        <w:t> </w:t>
      </w:r>
      <w:r w:rsidRPr="008F2F6B">
        <w:t>Ustawa</w:t>
      </w:r>
      <w:r w:rsidRPr="00F2196D">
        <w:t xml:space="preserve"> wchodzi w życie </w:t>
      </w:r>
      <w:r w:rsidR="00F70033">
        <w:t>po upływie 7 dni od dnia</w:t>
      </w:r>
      <w:r w:rsidRPr="00F2196D">
        <w:t xml:space="preserve"> ogłoszenia.</w:t>
      </w:r>
    </w:p>
    <w:sectPr w:rsidR="00132913" w:rsidRPr="009E3D50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20E" w:rsidRDefault="002A220E">
      <w:r>
        <w:separator/>
      </w:r>
    </w:p>
  </w:endnote>
  <w:endnote w:type="continuationSeparator" w:id="0">
    <w:p w:rsidR="002A220E" w:rsidRDefault="002A2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20E" w:rsidRDefault="002A220E">
      <w:r>
        <w:separator/>
      </w:r>
    </w:p>
  </w:footnote>
  <w:footnote w:type="continuationSeparator" w:id="0">
    <w:p w:rsidR="002A220E" w:rsidRDefault="002A2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 w:rsidR="007C61CC">
      <w:fldChar w:fldCharType="begin"/>
    </w:r>
    <w:r>
      <w:instrText xml:space="preserve"> PAGE  \* MERGEFORMAT </w:instrText>
    </w:r>
    <w:r w:rsidR="007C61CC">
      <w:fldChar w:fldCharType="separate"/>
    </w:r>
    <w:r w:rsidR="00E01EDF">
      <w:rPr>
        <w:noProof/>
      </w:rPr>
      <w:t>2</w:t>
    </w:r>
    <w:r w:rsidR="007C61CC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D5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520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4C2B"/>
    <w:rsid w:val="000959BB"/>
    <w:rsid w:val="0009732D"/>
    <w:rsid w:val="000973F0"/>
    <w:rsid w:val="000A1296"/>
    <w:rsid w:val="000A1C27"/>
    <w:rsid w:val="000A1DAD"/>
    <w:rsid w:val="000A2649"/>
    <w:rsid w:val="000A323B"/>
    <w:rsid w:val="000A4CE8"/>
    <w:rsid w:val="000A5665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557"/>
    <w:rsid w:val="00115B72"/>
    <w:rsid w:val="00115C81"/>
    <w:rsid w:val="001209EC"/>
    <w:rsid w:val="00120A9E"/>
    <w:rsid w:val="00125A9C"/>
    <w:rsid w:val="001270A2"/>
    <w:rsid w:val="00131237"/>
    <w:rsid w:val="00132913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4DD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7865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399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0FD0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220E"/>
    <w:rsid w:val="002A50CE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148B"/>
    <w:rsid w:val="002D0C4F"/>
    <w:rsid w:val="002D0D12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427B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085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154B"/>
    <w:rsid w:val="003E2DA3"/>
    <w:rsid w:val="003E6762"/>
    <w:rsid w:val="003F020D"/>
    <w:rsid w:val="003F03D9"/>
    <w:rsid w:val="003F2ABB"/>
    <w:rsid w:val="003F2FBE"/>
    <w:rsid w:val="003F318D"/>
    <w:rsid w:val="003F4C87"/>
    <w:rsid w:val="003F5BAE"/>
    <w:rsid w:val="003F6ED7"/>
    <w:rsid w:val="00401C84"/>
    <w:rsid w:val="00403210"/>
    <w:rsid w:val="004035BB"/>
    <w:rsid w:val="004035EB"/>
    <w:rsid w:val="00405ED3"/>
    <w:rsid w:val="00407332"/>
    <w:rsid w:val="00407828"/>
    <w:rsid w:val="00413D8E"/>
    <w:rsid w:val="004140F2"/>
    <w:rsid w:val="00417B22"/>
    <w:rsid w:val="00421085"/>
    <w:rsid w:val="004230D7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1413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44"/>
    <w:rsid w:val="004E3FDB"/>
    <w:rsid w:val="004E6F1D"/>
    <w:rsid w:val="004E7F9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E27"/>
    <w:rsid w:val="005250B4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5A8F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D6093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AC"/>
    <w:rsid w:val="00621FCC"/>
    <w:rsid w:val="00622E4B"/>
    <w:rsid w:val="006333DA"/>
    <w:rsid w:val="00635134"/>
    <w:rsid w:val="006356E2"/>
    <w:rsid w:val="00640937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2898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4A6"/>
    <w:rsid w:val="006D45B2"/>
    <w:rsid w:val="006E0FCC"/>
    <w:rsid w:val="006E1E96"/>
    <w:rsid w:val="006E5E21"/>
    <w:rsid w:val="006F2648"/>
    <w:rsid w:val="006F2F10"/>
    <w:rsid w:val="006F4819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01A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4C5C"/>
    <w:rsid w:val="007C5BB7"/>
    <w:rsid w:val="007C61CC"/>
    <w:rsid w:val="007C708E"/>
    <w:rsid w:val="007C7480"/>
    <w:rsid w:val="007D07D5"/>
    <w:rsid w:val="007D1C64"/>
    <w:rsid w:val="007D32DD"/>
    <w:rsid w:val="007D6DCE"/>
    <w:rsid w:val="007D72C4"/>
    <w:rsid w:val="007E2CFE"/>
    <w:rsid w:val="007E59C9"/>
    <w:rsid w:val="007F0072"/>
    <w:rsid w:val="007F2AAA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97A"/>
    <w:rsid w:val="00837C67"/>
    <w:rsid w:val="00840793"/>
    <w:rsid w:val="008415B0"/>
    <w:rsid w:val="00841F28"/>
    <w:rsid w:val="00842028"/>
    <w:rsid w:val="00842666"/>
    <w:rsid w:val="008436B8"/>
    <w:rsid w:val="008460B6"/>
    <w:rsid w:val="00850C9D"/>
    <w:rsid w:val="00852B59"/>
    <w:rsid w:val="0085524B"/>
    <w:rsid w:val="00856272"/>
    <w:rsid w:val="008563FF"/>
    <w:rsid w:val="0086018B"/>
    <w:rsid w:val="008611DD"/>
    <w:rsid w:val="008620DE"/>
    <w:rsid w:val="0086614B"/>
    <w:rsid w:val="00866867"/>
    <w:rsid w:val="00872257"/>
    <w:rsid w:val="00874983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27C8"/>
    <w:rsid w:val="008C3524"/>
    <w:rsid w:val="008C3F26"/>
    <w:rsid w:val="008C4061"/>
    <w:rsid w:val="008C4229"/>
    <w:rsid w:val="008C5BE0"/>
    <w:rsid w:val="008C7233"/>
    <w:rsid w:val="008D2434"/>
    <w:rsid w:val="008E11E9"/>
    <w:rsid w:val="008E171D"/>
    <w:rsid w:val="008E2785"/>
    <w:rsid w:val="008E78A3"/>
    <w:rsid w:val="008F0654"/>
    <w:rsid w:val="008F06CB"/>
    <w:rsid w:val="008F2E83"/>
    <w:rsid w:val="008F2F6B"/>
    <w:rsid w:val="008F5D31"/>
    <w:rsid w:val="008F612A"/>
    <w:rsid w:val="0090293D"/>
    <w:rsid w:val="009034DE"/>
    <w:rsid w:val="00905396"/>
    <w:rsid w:val="0090605D"/>
    <w:rsid w:val="00906419"/>
    <w:rsid w:val="009077E4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AB7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D50"/>
    <w:rsid w:val="009E3E77"/>
    <w:rsid w:val="009E3FAB"/>
    <w:rsid w:val="009E5B3F"/>
    <w:rsid w:val="009E7D90"/>
    <w:rsid w:val="009F1AB0"/>
    <w:rsid w:val="009F501D"/>
    <w:rsid w:val="009F7A4F"/>
    <w:rsid w:val="00A039D5"/>
    <w:rsid w:val="00A046AD"/>
    <w:rsid w:val="00A079C1"/>
    <w:rsid w:val="00A10D14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7912"/>
    <w:rsid w:val="00A50CD4"/>
    <w:rsid w:val="00A51191"/>
    <w:rsid w:val="00A56D62"/>
    <w:rsid w:val="00A56F07"/>
    <w:rsid w:val="00A5762C"/>
    <w:rsid w:val="00A57B1B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FCB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0BA4"/>
    <w:rsid w:val="00B9176C"/>
    <w:rsid w:val="00B935A4"/>
    <w:rsid w:val="00BA561A"/>
    <w:rsid w:val="00BB00D0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DD6"/>
    <w:rsid w:val="00BD1040"/>
    <w:rsid w:val="00BD1B63"/>
    <w:rsid w:val="00BD34AA"/>
    <w:rsid w:val="00BD62D5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314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944"/>
    <w:rsid w:val="00C31406"/>
    <w:rsid w:val="00C37194"/>
    <w:rsid w:val="00C40637"/>
    <w:rsid w:val="00C40F6C"/>
    <w:rsid w:val="00C44426"/>
    <w:rsid w:val="00C445F3"/>
    <w:rsid w:val="00C451F4"/>
    <w:rsid w:val="00C452FB"/>
    <w:rsid w:val="00C45EB1"/>
    <w:rsid w:val="00C54A3A"/>
    <w:rsid w:val="00C55566"/>
    <w:rsid w:val="00C56448"/>
    <w:rsid w:val="00C667BE"/>
    <w:rsid w:val="00C6766B"/>
    <w:rsid w:val="00C67DD6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0E1C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78E"/>
    <w:rsid w:val="00D328DC"/>
    <w:rsid w:val="00D33387"/>
    <w:rsid w:val="00D402FB"/>
    <w:rsid w:val="00D41A03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2FC"/>
    <w:rsid w:val="00DC2C2E"/>
    <w:rsid w:val="00DC4AF0"/>
    <w:rsid w:val="00DC7886"/>
    <w:rsid w:val="00DD0CF2"/>
    <w:rsid w:val="00DD1DC7"/>
    <w:rsid w:val="00DE1554"/>
    <w:rsid w:val="00DE2901"/>
    <w:rsid w:val="00DE590F"/>
    <w:rsid w:val="00DE7DC1"/>
    <w:rsid w:val="00DF3F7E"/>
    <w:rsid w:val="00DF7648"/>
    <w:rsid w:val="00E00E29"/>
    <w:rsid w:val="00E01EDF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5FC9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4D7C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96D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1144"/>
    <w:rsid w:val="00F53596"/>
    <w:rsid w:val="00F55BA8"/>
    <w:rsid w:val="00F55DB1"/>
    <w:rsid w:val="00F56ACA"/>
    <w:rsid w:val="00F600FE"/>
    <w:rsid w:val="00F62E4D"/>
    <w:rsid w:val="00F66B34"/>
    <w:rsid w:val="00F675B9"/>
    <w:rsid w:val="00F70033"/>
    <w:rsid w:val="00F711C9"/>
    <w:rsid w:val="00F74C59"/>
    <w:rsid w:val="00F75C3A"/>
    <w:rsid w:val="00F77D35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6CE4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109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8F5D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8F5D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327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6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9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68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0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0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259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00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452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4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6914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967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672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8309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6593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61695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822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6363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5472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644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676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1630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832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3065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11777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268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635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7166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399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150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68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024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58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226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7050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3498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8616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429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1614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424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114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4740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095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893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0976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560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2068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2407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381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2234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151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4527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4492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96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5852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287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6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67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https://sip.legalis.pl/document-view.seam?documentId=mfrxilrtge2tqmzugeyto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3B172F-482B-4229-89BF-9F59D821E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159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Ewa A. Genert</cp:lastModifiedBy>
  <cp:revision>2</cp:revision>
  <cp:lastPrinted>2018-01-17T17:10:00Z</cp:lastPrinted>
  <dcterms:created xsi:type="dcterms:W3CDTF">2018-01-24T13:18:00Z</dcterms:created>
  <dcterms:modified xsi:type="dcterms:W3CDTF">2018-01-24T13:18:00Z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